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D7" w:rsidRDefault="000A20D7" w:rsidP="000A20D7">
      <w:pPr>
        <w:spacing w:line="340" w:lineRule="exact"/>
        <w:jc w:val="center"/>
        <w:rPr>
          <w:rFonts w:ascii="Roboto" w:eastAsia="Lexend" w:hAnsi="Roboto" w:cs="Lexend"/>
          <w:b/>
          <w:bCs/>
          <w:sz w:val="24"/>
          <w:szCs w:val="24"/>
          <w:u w:val="single"/>
        </w:rPr>
      </w:pPr>
      <w:r>
        <w:rPr>
          <w:rFonts w:ascii="Roboto" w:eastAsia="Lexend" w:hAnsi="Roboto" w:cs="Lexend"/>
          <w:b/>
          <w:bCs/>
          <w:sz w:val="24"/>
          <w:szCs w:val="24"/>
          <w:u w:val="single"/>
        </w:rPr>
        <w:t>ABPS,AWARPUR</w:t>
      </w:r>
    </w:p>
    <w:p w:rsidR="000A20D7" w:rsidRPr="000D5C06" w:rsidRDefault="000A20D7" w:rsidP="000A20D7">
      <w:pPr>
        <w:spacing w:line="340" w:lineRule="exact"/>
        <w:jc w:val="center"/>
        <w:rPr>
          <w:rFonts w:ascii="Roboto" w:eastAsia="Lexend" w:hAnsi="Roboto" w:cs="Lexend"/>
          <w:b/>
          <w:sz w:val="24"/>
          <w:szCs w:val="24"/>
          <w:u w:val="single"/>
        </w:rPr>
      </w:pPr>
      <w:r w:rsidRPr="000D5C06">
        <w:rPr>
          <w:rFonts w:ascii="Roboto" w:eastAsia="Lexend" w:hAnsi="Roboto" w:cs="Lexend"/>
          <w:b/>
          <w:bCs/>
          <w:sz w:val="24"/>
          <w:szCs w:val="24"/>
          <w:u w:val="single"/>
        </w:rPr>
        <w:t xml:space="preserve">CLASS XII RESULTS COMPARISION </w:t>
      </w:r>
      <w:r w:rsidRPr="000D5C06">
        <w:rPr>
          <w:rFonts w:ascii="Roboto" w:eastAsia="Lexend" w:hAnsi="Roboto" w:cs="Lexend"/>
          <w:b/>
          <w:sz w:val="24"/>
          <w:szCs w:val="24"/>
          <w:u w:val="single"/>
        </w:rPr>
        <w:t xml:space="preserve"> </w:t>
      </w:r>
      <w:r w:rsidRPr="000D5C06">
        <w:rPr>
          <w:rFonts w:ascii="Roboto" w:eastAsia="Lexend" w:hAnsi="Roboto" w:cs="Lexend"/>
          <w:b/>
          <w:bCs/>
          <w:sz w:val="24"/>
          <w:szCs w:val="24"/>
          <w:u w:val="single"/>
        </w:rPr>
        <w:t>2023, 2024 &amp; 2025</w:t>
      </w:r>
    </w:p>
    <w:p w:rsidR="000A20D7" w:rsidRPr="000D5C06" w:rsidRDefault="000A20D7" w:rsidP="000A20D7">
      <w:pPr>
        <w:pStyle w:val="Title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rFonts w:ascii="Roboto" w:hAnsi="Roboto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8080" w:type="dxa"/>
        <w:tblInd w:w="841" w:type="dxa"/>
        <w:tblLook w:val="04A0" w:firstRow="1" w:lastRow="0" w:firstColumn="1" w:lastColumn="0" w:noHBand="0" w:noVBand="1"/>
      </w:tblPr>
      <w:tblGrid>
        <w:gridCol w:w="2693"/>
        <w:gridCol w:w="1560"/>
        <w:gridCol w:w="1559"/>
        <w:gridCol w:w="2268"/>
      </w:tblGrid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sz w:val="24"/>
                <w:szCs w:val="24"/>
                <w:lang w:eastAsia="en-IN"/>
              </w:rPr>
            </w:pP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2023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2025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Appeared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10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90 &amp; Above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1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80 - 89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2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70 - 79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4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60 - 69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3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50 - 59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40 - 49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below 40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Distinction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1st Div.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2nd Div.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3rd Div.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6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Compart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4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Fail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0A20D7" w:rsidRPr="000D5C06" w:rsidTr="00CE0601">
        <w:trPr>
          <w:trHeight w:val="420"/>
        </w:trPr>
        <w:tc>
          <w:tcPr>
            <w:tcW w:w="2693" w:type="dxa"/>
            <w:noWrap/>
            <w:hideMark/>
          </w:tcPr>
          <w:p w:rsidR="000A20D7" w:rsidRPr="000D5C06" w:rsidRDefault="000A20D7" w:rsidP="00CE0601">
            <w:pPr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Absent</w:t>
            </w:r>
          </w:p>
        </w:tc>
        <w:tc>
          <w:tcPr>
            <w:tcW w:w="1560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0A20D7" w:rsidRPr="000D5C06" w:rsidRDefault="000A20D7" w:rsidP="00CE0601">
            <w:pPr>
              <w:jc w:val="center"/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</w:pPr>
            <w:r w:rsidRPr="000D5C06">
              <w:rPr>
                <w:rFonts w:ascii="Roboto" w:hAnsi="Roboto"/>
                <w:b/>
                <w:bCs/>
                <w:sz w:val="24"/>
                <w:szCs w:val="24"/>
                <w:lang w:eastAsia="en-IN"/>
              </w:rPr>
              <w:t>0</w:t>
            </w:r>
          </w:p>
        </w:tc>
      </w:tr>
    </w:tbl>
    <w:p w:rsidR="000A20D7" w:rsidRPr="000D5C06" w:rsidRDefault="000A20D7" w:rsidP="000A20D7">
      <w:pPr>
        <w:pStyle w:val="Title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40" w:lineRule="exact"/>
        <w:rPr>
          <w:rFonts w:ascii="Roboto" w:hAnsi="Roboto"/>
          <w:b/>
          <w:color w:val="000000"/>
          <w:sz w:val="24"/>
          <w:szCs w:val="24"/>
          <w:u w:val="single"/>
        </w:rPr>
      </w:pPr>
    </w:p>
    <w:p w:rsidR="00880AD1" w:rsidRPr="007243FC" w:rsidRDefault="000A20D7" w:rsidP="009C2F93">
      <w:pPr>
        <w:pStyle w:val="Title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40" w:lineRule="exact"/>
      </w:pPr>
      <w:r w:rsidRPr="000D5C06">
        <w:rPr>
          <w:rFonts w:ascii="Roboto" w:hAnsi="Roboto"/>
          <w:b/>
          <w:noProof/>
          <w:color w:val="000000"/>
          <w:sz w:val="24"/>
          <w:szCs w:val="24"/>
          <w:u w:val="single"/>
          <w:lang w:eastAsia="en-IN"/>
        </w:rPr>
        <w:drawing>
          <wp:anchor distT="0" distB="0" distL="114300" distR="114300" simplePos="0" relativeHeight="251659264" behindDoc="1" locked="0" layoutInCell="1" allowOverlap="1" wp14:anchorId="3D92895C" wp14:editId="39AC6DA8">
            <wp:simplePos x="0" y="0"/>
            <wp:positionH relativeFrom="column">
              <wp:posOffset>-213360</wp:posOffset>
            </wp:positionH>
            <wp:positionV relativeFrom="paragraph">
              <wp:posOffset>85725</wp:posOffset>
            </wp:positionV>
            <wp:extent cx="6606540" cy="3145155"/>
            <wp:effectExtent l="0" t="0" r="3810" b="0"/>
            <wp:wrapTight wrapText="bothSides">
              <wp:wrapPolygon edited="0">
                <wp:start x="0" y="0"/>
                <wp:lineTo x="0" y="21456"/>
                <wp:lineTo x="21550" y="21456"/>
                <wp:lineTo x="21550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14"/>
                    <a:stretch/>
                  </pic:blipFill>
                  <pic:spPr bwMode="auto">
                    <a:xfrm>
                      <a:off x="0" y="0"/>
                      <a:ext cx="6606540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80AD1" w:rsidRPr="00724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exen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F397E"/>
    <w:multiLevelType w:val="hybridMultilevel"/>
    <w:tmpl w:val="ABFA2F2C"/>
    <w:lvl w:ilvl="0" w:tplc="729EA434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120A0A">
      <w:numFmt w:val="bullet"/>
      <w:lvlText w:val="•"/>
      <w:lvlJc w:val="left"/>
      <w:pPr>
        <w:ind w:left="928" w:hanging="240"/>
      </w:pPr>
      <w:rPr>
        <w:rFonts w:hint="default"/>
        <w:lang w:val="en-US" w:eastAsia="en-US" w:bidi="ar-SA"/>
      </w:rPr>
    </w:lvl>
    <w:lvl w:ilvl="2" w:tplc="64C44858">
      <w:numFmt w:val="bullet"/>
      <w:lvlText w:val="•"/>
      <w:lvlJc w:val="left"/>
      <w:pPr>
        <w:ind w:left="1517" w:hanging="240"/>
      </w:pPr>
      <w:rPr>
        <w:rFonts w:hint="default"/>
        <w:lang w:val="en-US" w:eastAsia="en-US" w:bidi="ar-SA"/>
      </w:rPr>
    </w:lvl>
    <w:lvl w:ilvl="3" w:tplc="BF244CE2">
      <w:numFmt w:val="bullet"/>
      <w:lvlText w:val="•"/>
      <w:lvlJc w:val="left"/>
      <w:pPr>
        <w:ind w:left="2106" w:hanging="240"/>
      </w:pPr>
      <w:rPr>
        <w:rFonts w:hint="default"/>
        <w:lang w:val="en-US" w:eastAsia="en-US" w:bidi="ar-SA"/>
      </w:rPr>
    </w:lvl>
    <w:lvl w:ilvl="4" w:tplc="E9064074">
      <w:numFmt w:val="bullet"/>
      <w:lvlText w:val="•"/>
      <w:lvlJc w:val="left"/>
      <w:pPr>
        <w:ind w:left="2695" w:hanging="240"/>
      </w:pPr>
      <w:rPr>
        <w:rFonts w:hint="default"/>
        <w:lang w:val="en-US" w:eastAsia="en-US" w:bidi="ar-SA"/>
      </w:rPr>
    </w:lvl>
    <w:lvl w:ilvl="5" w:tplc="354E4F2A">
      <w:numFmt w:val="bullet"/>
      <w:lvlText w:val="•"/>
      <w:lvlJc w:val="left"/>
      <w:pPr>
        <w:ind w:left="3284" w:hanging="240"/>
      </w:pPr>
      <w:rPr>
        <w:rFonts w:hint="default"/>
        <w:lang w:val="en-US" w:eastAsia="en-US" w:bidi="ar-SA"/>
      </w:rPr>
    </w:lvl>
    <w:lvl w:ilvl="6" w:tplc="7A64E27E">
      <w:numFmt w:val="bullet"/>
      <w:lvlText w:val="•"/>
      <w:lvlJc w:val="left"/>
      <w:pPr>
        <w:ind w:left="3873" w:hanging="240"/>
      </w:pPr>
      <w:rPr>
        <w:rFonts w:hint="default"/>
        <w:lang w:val="en-US" w:eastAsia="en-US" w:bidi="ar-SA"/>
      </w:rPr>
    </w:lvl>
    <w:lvl w:ilvl="7" w:tplc="B25AC570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8" w:tplc="DDBE4EA8">
      <w:numFmt w:val="bullet"/>
      <w:lvlText w:val="•"/>
      <w:lvlJc w:val="left"/>
      <w:pPr>
        <w:ind w:left="5051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77"/>
    <w:rsid w:val="000A20D7"/>
    <w:rsid w:val="001B2C77"/>
    <w:rsid w:val="007243FC"/>
    <w:rsid w:val="00880AD1"/>
    <w:rsid w:val="009C2F93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38FA2-AE38-4D3D-94F3-CEB58051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2C77"/>
  </w:style>
  <w:style w:type="paragraph" w:styleId="Title">
    <w:name w:val="Title"/>
    <w:basedOn w:val="Normal"/>
    <w:next w:val="Normal"/>
    <w:link w:val="TitleChar"/>
    <w:qFormat/>
    <w:rsid w:val="000A20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rsid w:val="000A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A20D7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ABPS9</dc:creator>
  <cp:keywords/>
  <dc:description/>
  <cp:lastModifiedBy>ABPS9</cp:lastModifiedBy>
  <cp:revision>2</cp:revision>
  <cp:lastPrinted>2025-08-27T16:02:00Z</cp:lastPrinted>
  <dcterms:created xsi:type="dcterms:W3CDTF">2025-08-27T15:38:00Z</dcterms:created>
  <dcterms:modified xsi:type="dcterms:W3CDTF">2025-08-27T16:16:00Z</dcterms:modified>
</cp:coreProperties>
</file>